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7EA" w14:textId="20018EE3" w:rsidR="008B2006" w:rsidRDefault="008B2006">
      <w:r>
        <w:t>Steve Burton</w:t>
      </w:r>
    </w:p>
    <w:p w14:paraId="6DC70A92" w14:textId="2F72AF1E" w:rsidR="002A657F" w:rsidRDefault="008B2006">
      <w:r>
        <w:t>Weber County Planning</w:t>
      </w:r>
    </w:p>
    <w:p w14:paraId="341CB178" w14:textId="0CA56700" w:rsidR="008B2006" w:rsidRDefault="008B2006">
      <w:r>
        <w:t>5-31-22</w:t>
      </w:r>
    </w:p>
    <w:p w14:paraId="406D3165" w14:textId="380CCF57" w:rsidR="008B2006" w:rsidRDefault="008B2006"/>
    <w:p w14:paraId="5E7AFE17" w14:textId="4885AECC" w:rsidR="008B2006" w:rsidRDefault="008B2006">
      <w:r>
        <w:t>Dear Steve,</w:t>
      </w:r>
    </w:p>
    <w:p w14:paraId="4B8FA4C2" w14:textId="7BC3D1F7" w:rsidR="008B2006" w:rsidRDefault="008B2006">
      <w:r>
        <w:t>A</w:t>
      </w:r>
      <w:r w:rsidR="00890BC4">
        <w:t>s</w:t>
      </w:r>
      <w:r>
        <w:t xml:space="preserve"> we discussed on the phone last Thursday, I have submitted the Buildable Parcel Determination.</w:t>
      </w:r>
    </w:p>
    <w:p w14:paraId="763851A2" w14:textId="43546C27" w:rsidR="008B2006" w:rsidRDefault="008B2006">
      <w:r>
        <w:t>I attached the parce</w:t>
      </w:r>
      <w:r w:rsidR="00890BC4">
        <w:t>l</w:t>
      </w:r>
      <w:r>
        <w:t xml:space="preserve"> boundary changes. The lot in question was 10-034-0028 approximately 75 Acres</w:t>
      </w:r>
      <w:r w:rsidR="00890BC4">
        <w:t xml:space="preserve">. The boundary lines were changed several months ago. The new parcel number is 10-034-0031, 150.296 acres. No home was ever built on this parcel, so I understand One building permit can be allowed on an agricultural piece of property. </w:t>
      </w:r>
    </w:p>
    <w:p w14:paraId="18C5E65E" w14:textId="55A7B50F" w:rsidR="00185443" w:rsidRDefault="00185443">
      <w:r>
        <w:t>Please review and let me know if you need any additional information.</w:t>
      </w:r>
    </w:p>
    <w:p w14:paraId="1DD9D1E6" w14:textId="4856290A" w:rsidR="00185443" w:rsidRDefault="00185443"/>
    <w:p w14:paraId="2C713F39" w14:textId="5DFF86F2" w:rsidR="00185443" w:rsidRDefault="00185443">
      <w:r>
        <w:t>Thank You,</w:t>
      </w:r>
    </w:p>
    <w:p w14:paraId="2EE8E096" w14:textId="694668D3" w:rsidR="00185443" w:rsidRDefault="00185443">
      <w:r>
        <w:t>Gary Nielsen</w:t>
      </w:r>
    </w:p>
    <w:p w14:paraId="4D304390" w14:textId="71C4E299" w:rsidR="00185443" w:rsidRDefault="00185443">
      <w:r>
        <w:t>Pegasus Investments Holdings LLC.</w:t>
      </w:r>
    </w:p>
    <w:p w14:paraId="29360803" w14:textId="6B3B6A39" w:rsidR="00185443" w:rsidRDefault="00185443">
      <w:r>
        <w:t>801-391-0932</w:t>
      </w:r>
    </w:p>
    <w:p w14:paraId="616709D6" w14:textId="1BB646DD" w:rsidR="00185443" w:rsidRDefault="00185443">
      <w:r>
        <w:t>glnpn@aol.com</w:t>
      </w:r>
    </w:p>
    <w:sectPr w:rsidR="0018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6"/>
    <w:rsid w:val="00185443"/>
    <w:rsid w:val="002A657F"/>
    <w:rsid w:val="00890BC4"/>
    <w:rsid w:val="008B2006"/>
    <w:rsid w:val="00C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9630"/>
  <w15:chartTrackingRefBased/>
  <w15:docId w15:val="{D30C6B63-501D-4BBB-B9B8-6335F5A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NELSEN</dc:creator>
  <cp:keywords/>
  <dc:description/>
  <cp:lastModifiedBy>GARY NELSEN</cp:lastModifiedBy>
  <cp:revision>1</cp:revision>
  <dcterms:created xsi:type="dcterms:W3CDTF">2022-05-31T15:11:00Z</dcterms:created>
  <dcterms:modified xsi:type="dcterms:W3CDTF">2022-05-31T15:25:00Z</dcterms:modified>
</cp:coreProperties>
</file>